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19C4" w14:textId="7E32EC48" w:rsidR="0034532F" w:rsidRPr="00A248BA" w:rsidRDefault="002E39DC" w:rsidP="00FF113A">
      <w:pPr>
        <w:jc w:val="right"/>
        <w:rPr>
          <w:rFonts w:cstheme="minorHAnsi"/>
          <w:bCs/>
          <w:sz w:val="22"/>
          <w:szCs w:val="22"/>
          <w:lang w:eastAsia="ar-SA"/>
        </w:rPr>
      </w:pP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="00FF113A">
        <w:rPr>
          <w:rFonts w:cstheme="minorHAnsi"/>
          <w:bCs/>
          <w:color w:val="FF0000"/>
          <w:sz w:val="22"/>
          <w:szCs w:val="22"/>
          <w:lang w:eastAsia="ar-SA"/>
        </w:rPr>
        <w:t xml:space="preserve">    </w:t>
      </w: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="0034532F" w:rsidRPr="00A248BA">
        <w:rPr>
          <w:rFonts w:cstheme="minorHAnsi"/>
          <w:bCs/>
          <w:sz w:val="22"/>
          <w:szCs w:val="22"/>
          <w:lang w:eastAsia="ar-SA"/>
        </w:rPr>
        <w:t>Załącznik nr 2 do Zaproszenia do oszacowania wartości zamówienia</w:t>
      </w:r>
    </w:p>
    <w:p w14:paraId="3077C115" w14:textId="77777777" w:rsidR="0034532F" w:rsidRPr="00A248BA" w:rsidRDefault="0034532F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149FC9" w14:textId="2763887C" w:rsidR="00CE30CC" w:rsidRPr="00A248BA" w:rsidRDefault="00CE30CC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48BA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 w:rsidRPr="00A248BA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342B604" w14:textId="77777777" w:rsidR="00CE30CC" w:rsidRPr="00A248BA" w:rsidRDefault="00CE30CC" w:rsidP="008768A0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14D82AE" w14:textId="77777777" w:rsidR="00CE30CC" w:rsidRPr="00A248BA" w:rsidRDefault="00CE30CC" w:rsidP="008768A0">
      <w:pPr>
        <w:spacing w:before="0" w:after="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48BA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4BFEBAAF" w:rsidR="00CE30CC" w:rsidRPr="00A248BA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6E525727" w14:textId="16E0E494" w:rsidR="00CE30CC" w:rsidRPr="00A248BA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0EBF7705" w14:textId="77777777" w:rsidR="00CE30CC" w:rsidRPr="00A248BA" w:rsidRDefault="00CE30CC" w:rsidP="008768A0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6371567" w14:textId="7345EB5C" w:rsidR="002E39DC" w:rsidRPr="00461E12" w:rsidRDefault="00CE30CC" w:rsidP="002E39DC">
      <w:pPr>
        <w:spacing w:before="0" w:after="0" w:line="360" w:lineRule="auto"/>
        <w:ind w:left="142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461E12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Odpowiadając na </w:t>
      </w:r>
      <w:r w:rsidR="00A50F09" w:rsidRPr="00461E12">
        <w:rPr>
          <w:rFonts w:asciiTheme="minorHAnsi" w:hAnsiTheme="minorHAnsi" w:cstheme="minorHAnsi"/>
          <w:b/>
          <w:bCs/>
          <w:snapToGrid w:val="0"/>
          <w:sz w:val="22"/>
          <w:szCs w:val="22"/>
        </w:rPr>
        <w:t>zaproszenie do oszacowania wartości zamówienia</w:t>
      </w:r>
      <w:r w:rsidR="00801EA0" w:rsidRPr="00461E12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  <w:bookmarkStart w:id="0" w:name="_Hlk66267547"/>
    </w:p>
    <w:p w14:paraId="2035D275" w14:textId="2018884F" w:rsidR="00703AD1" w:rsidRDefault="00703AD1" w:rsidP="00703AD1">
      <w:pPr>
        <w:suppressAutoHyphens/>
        <w:spacing w:before="0" w:after="0" w:line="240" w:lineRule="auto"/>
        <w:ind w:right="20"/>
        <w:rPr>
          <w:rFonts w:eastAsia="Calibri" w:cs="Calibri"/>
          <w:sz w:val="22"/>
          <w:szCs w:val="22"/>
          <w:lang w:eastAsia="zh-CN" w:bidi="ar-SA"/>
        </w:rPr>
      </w:pPr>
      <w:r>
        <w:rPr>
          <w:rFonts w:eastAsia="Calibri" w:cs="Calibri"/>
          <w:sz w:val="22"/>
          <w:szCs w:val="22"/>
          <w:lang w:eastAsia="zh-CN" w:bidi="ar-SA"/>
        </w:rPr>
        <w:t xml:space="preserve">na </w:t>
      </w:r>
      <w:r w:rsidRPr="00B071AB">
        <w:rPr>
          <w:rFonts w:eastAsia="Calibri" w:cs="Calibri"/>
          <w:sz w:val="22"/>
          <w:szCs w:val="22"/>
          <w:lang w:eastAsia="zh-CN" w:bidi="ar-SA"/>
        </w:rPr>
        <w:t>opracowani</w:t>
      </w:r>
      <w:r w:rsidR="00FF113A">
        <w:rPr>
          <w:rFonts w:eastAsia="Calibri" w:cs="Calibri"/>
          <w:sz w:val="22"/>
          <w:szCs w:val="22"/>
          <w:lang w:eastAsia="zh-CN" w:bidi="ar-SA"/>
        </w:rPr>
        <w:t>e</w:t>
      </w:r>
      <w:r w:rsidRPr="00B071AB">
        <w:rPr>
          <w:rFonts w:eastAsia="Calibri" w:cs="Calibri"/>
          <w:sz w:val="22"/>
          <w:szCs w:val="22"/>
          <w:lang w:eastAsia="zh-CN" w:bidi="ar-SA"/>
        </w:rPr>
        <w:t xml:space="preserve"> kompletnej dokumentacji projektowej wraz</w:t>
      </w:r>
      <w:r>
        <w:rPr>
          <w:rFonts w:eastAsia="Calibri" w:cs="Calibri"/>
          <w:sz w:val="22"/>
          <w:szCs w:val="22"/>
          <w:lang w:eastAsia="zh-CN" w:bidi="ar-SA"/>
        </w:rPr>
        <w:t xml:space="preserve"> </w:t>
      </w:r>
      <w:r w:rsidRPr="00B071AB">
        <w:rPr>
          <w:rFonts w:eastAsia="Calibri" w:cs="Calibri"/>
          <w:sz w:val="22"/>
          <w:szCs w:val="22"/>
          <w:lang w:eastAsia="zh-CN" w:bidi="ar-SA"/>
        </w:rPr>
        <w:t xml:space="preserve">z uzyskaniem ostatecznych decyzji administracyjnych umożliwiających realizację zadania pn.: </w:t>
      </w:r>
      <w:r w:rsidRPr="00B071AB">
        <w:rPr>
          <w:rFonts w:cs="Calibri"/>
          <w:b/>
          <w:bCs/>
          <w:sz w:val="22"/>
          <w:szCs w:val="22"/>
          <w:u w:val="single"/>
          <w:lang w:eastAsia="zh-CN" w:bidi="ar-SA"/>
        </w:rPr>
        <w:t>Formowanie rynny w czaszy Zbiornika Włocławskiego</w:t>
      </w:r>
      <w:r w:rsidRPr="00B071AB">
        <w:rPr>
          <w:rFonts w:cs="Calibri"/>
          <w:sz w:val="22"/>
          <w:szCs w:val="22"/>
          <w:u w:val="single"/>
          <w:lang w:eastAsia="zh-CN" w:bidi="ar-SA"/>
        </w:rPr>
        <w:t>,</w:t>
      </w:r>
      <w:r w:rsidRPr="00B071AB">
        <w:rPr>
          <w:rFonts w:cs="Calibri"/>
          <w:sz w:val="22"/>
          <w:szCs w:val="22"/>
          <w:lang w:eastAsia="zh-CN" w:bidi="ar-SA"/>
        </w:rPr>
        <w:t xml:space="preserve"> której</w:t>
      </w:r>
      <w:r w:rsidRPr="00B071AB">
        <w:rPr>
          <w:rFonts w:eastAsia="Calibri" w:cs="Calibri"/>
          <w:sz w:val="22"/>
          <w:szCs w:val="22"/>
          <w:lang w:eastAsia="zh-CN" w:bidi="ar-SA"/>
        </w:rPr>
        <w:t xml:space="preserve"> zakres obejmuje:</w:t>
      </w:r>
    </w:p>
    <w:p w14:paraId="6831F997" w14:textId="77777777" w:rsidR="00030222" w:rsidRPr="00B071AB" w:rsidRDefault="00030222" w:rsidP="00703AD1">
      <w:pPr>
        <w:suppressAutoHyphens/>
        <w:spacing w:before="0" w:after="0" w:line="240" w:lineRule="auto"/>
        <w:ind w:right="20"/>
        <w:rPr>
          <w:rFonts w:eastAsia="Calibri" w:cs="Calibri"/>
          <w:sz w:val="22"/>
          <w:szCs w:val="22"/>
          <w:lang w:eastAsia="zh-CN" w:bidi="ar-SA"/>
        </w:rPr>
      </w:pPr>
    </w:p>
    <w:p w14:paraId="1DA4025E" w14:textId="796F90F2" w:rsidR="007F4670" w:rsidRPr="00030222" w:rsidRDefault="00703AD1" w:rsidP="00030222">
      <w:pPr>
        <w:pStyle w:val="Akapitzlist"/>
        <w:numPr>
          <w:ilvl w:val="0"/>
          <w:numId w:val="18"/>
        </w:numPr>
        <w:spacing w:before="0" w:after="0" w:line="240" w:lineRule="auto"/>
        <w:ind w:left="426" w:hanging="426"/>
        <w:rPr>
          <w:rFonts w:eastAsia="Calibri" w:cs="Calibri"/>
          <w:b/>
          <w:bCs/>
          <w:sz w:val="22"/>
          <w:szCs w:val="22"/>
          <w:lang w:eastAsia="zh-CN"/>
        </w:rPr>
      </w:pPr>
      <w:r w:rsidRPr="00030222">
        <w:rPr>
          <w:rFonts w:eastAsia="Calibri" w:cs="Calibri"/>
          <w:b/>
          <w:bCs/>
          <w:sz w:val="22"/>
          <w:szCs w:val="22"/>
          <w:lang w:eastAsia="zh-CN"/>
        </w:rPr>
        <w:t>budowę budowli regulacyjnej celem skierowania wody w odnogę Wisły płynącą przez Borowiczki wraz</w:t>
      </w:r>
      <w:r w:rsidR="00030222" w:rsidRPr="00030222">
        <w:rPr>
          <w:rFonts w:eastAsia="Calibri" w:cs="Calibri"/>
          <w:b/>
          <w:bCs/>
          <w:sz w:val="22"/>
          <w:szCs w:val="22"/>
          <w:lang w:eastAsia="zh-CN"/>
        </w:rPr>
        <w:t xml:space="preserve"> </w:t>
      </w:r>
      <w:r w:rsidRPr="00030222">
        <w:rPr>
          <w:rFonts w:eastAsia="Calibri" w:cs="Calibri"/>
          <w:b/>
          <w:bCs/>
          <w:sz w:val="22"/>
          <w:szCs w:val="22"/>
          <w:lang w:eastAsia="zh-CN"/>
        </w:rPr>
        <w:t>z wykonaniem rynny jednodrożnej o szerokości 400 m i głębokości 3m wraz</w:t>
      </w:r>
      <w:r w:rsidR="00030222" w:rsidRPr="00030222">
        <w:rPr>
          <w:rFonts w:eastAsia="Calibri" w:cs="Calibri"/>
          <w:b/>
          <w:bCs/>
          <w:sz w:val="22"/>
          <w:szCs w:val="22"/>
          <w:lang w:eastAsia="zh-CN"/>
        </w:rPr>
        <w:t xml:space="preserve"> </w:t>
      </w:r>
      <w:r w:rsidRPr="00030222">
        <w:rPr>
          <w:rFonts w:eastAsia="Calibri" w:cs="Calibri"/>
          <w:b/>
          <w:bCs/>
          <w:sz w:val="22"/>
          <w:szCs w:val="22"/>
          <w:lang w:eastAsia="zh-CN"/>
        </w:rPr>
        <w:t>zagospodarowaniem wydobytego urobku - na odcinku o długości ok. 17,5 km w km Wisły 620+500+000- 638+000</w:t>
      </w:r>
      <w:r w:rsidR="00FF113A" w:rsidRPr="00030222">
        <w:rPr>
          <w:rFonts w:eastAsia="Calibri" w:cs="Calibri"/>
          <w:b/>
          <w:bCs/>
          <w:sz w:val="22"/>
          <w:szCs w:val="22"/>
          <w:lang w:eastAsia="zh-CN"/>
        </w:rPr>
        <w:t xml:space="preserve">  </w:t>
      </w:r>
    </w:p>
    <w:p w14:paraId="46E9E350" w14:textId="77777777" w:rsidR="007F4670" w:rsidRDefault="007F4670" w:rsidP="00FF113A">
      <w:pPr>
        <w:spacing w:before="0" w:after="0" w:line="360" w:lineRule="auto"/>
        <w:rPr>
          <w:rFonts w:eastAsia="Calibri" w:cs="Calibri"/>
          <w:sz w:val="22"/>
          <w:szCs w:val="22"/>
          <w:lang w:eastAsia="zh-CN"/>
        </w:rPr>
      </w:pPr>
    </w:p>
    <w:p w14:paraId="2FC82132" w14:textId="37FB8353" w:rsidR="00FF113A" w:rsidRPr="00FF113A" w:rsidRDefault="00FF113A" w:rsidP="00FF113A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FF113A">
        <w:rPr>
          <w:rFonts w:eastAsia="Calibri" w:cs="Calibri"/>
          <w:sz w:val="22"/>
          <w:szCs w:val="22"/>
          <w:lang w:eastAsia="zh-CN"/>
        </w:rPr>
        <w:t xml:space="preserve">szacunkowa wartość </w:t>
      </w:r>
      <w:r w:rsidRPr="00FF113A">
        <w:rPr>
          <w:rFonts w:asciiTheme="minorHAnsi" w:hAnsiTheme="minorHAnsi" w:cstheme="minorHAnsi"/>
          <w:sz w:val="22"/>
          <w:szCs w:val="22"/>
        </w:rPr>
        <w:t>została wyceniona</w:t>
      </w:r>
      <w:r w:rsidRPr="00FF11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F113A">
        <w:rPr>
          <w:rFonts w:asciiTheme="minorHAnsi" w:hAnsiTheme="minorHAnsi" w:cstheme="minorHAnsi"/>
          <w:sz w:val="22"/>
          <w:szCs w:val="22"/>
        </w:rPr>
        <w:t xml:space="preserve">na </w:t>
      </w:r>
      <w:r w:rsidRPr="00FF113A">
        <w:rPr>
          <w:rFonts w:asciiTheme="minorHAnsi" w:hAnsiTheme="minorHAnsi" w:cstheme="minorHAnsi"/>
          <w:b/>
          <w:bCs/>
          <w:sz w:val="22"/>
          <w:szCs w:val="22"/>
        </w:rPr>
        <w:t xml:space="preserve">kwotę netto: </w:t>
      </w:r>
      <w:r w:rsidRPr="00FF113A">
        <w:rPr>
          <w:rFonts w:asciiTheme="minorHAnsi" w:hAnsiTheme="minorHAnsi" w:cstheme="minorHAnsi"/>
          <w:sz w:val="22"/>
          <w:szCs w:val="22"/>
        </w:rPr>
        <w:t>…………………….……………………… zł (słownie: ….…………………………………….…………………….……………………………………………………………………………………………..),</w:t>
      </w:r>
    </w:p>
    <w:p w14:paraId="4BD791BE" w14:textId="5587CC81" w:rsidR="00703AD1" w:rsidRPr="00B071AB" w:rsidRDefault="00703AD1" w:rsidP="00FF113A">
      <w:pPr>
        <w:suppressAutoHyphens/>
        <w:spacing w:before="0" w:after="0" w:line="240" w:lineRule="auto"/>
        <w:ind w:right="20"/>
        <w:rPr>
          <w:rFonts w:eastAsia="Calibri" w:cs="Calibri"/>
          <w:b/>
          <w:bCs/>
          <w:sz w:val="22"/>
          <w:szCs w:val="22"/>
          <w:lang w:eastAsia="zh-CN" w:bidi="ar-SA"/>
        </w:rPr>
      </w:pPr>
    </w:p>
    <w:p w14:paraId="55EA9BD7" w14:textId="52551448" w:rsidR="00FF113A" w:rsidRPr="007F4670" w:rsidRDefault="00030222" w:rsidP="00FF113A">
      <w:pPr>
        <w:keepNext/>
        <w:suppressAutoHyphens/>
        <w:spacing w:before="120" w:after="0" w:line="259" w:lineRule="auto"/>
        <w:jc w:val="left"/>
        <w:rPr>
          <w:rFonts w:eastAsia="Calibri" w:cs="Calibri"/>
          <w:b/>
          <w:sz w:val="22"/>
          <w:szCs w:val="22"/>
          <w:u w:val="single"/>
          <w:lang w:bidi="ar-SA"/>
        </w:rPr>
      </w:pPr>
      <w:r>
        <w:rPr>
          <w:rFonts w:eastAsia="Calibri" w:cs="Calibri"/>
          <w:b/>
          <w:sz w:val="22"/>
          <w:szCs w:val="22"/>
          <w:u w:val="single"/>
          <w:lang w:bidi="ar-SA"/>
        </w:rPr>
        <w:t>2</w:t>
      </w:r>
      <w:r w:rsidR="00FF113A" w:rsidRPr="007F4670">
        <w:rPr>
          <w:rFonts w:eastAsia="Calibri" w:cs="Calibri"/>
          <w:b/>
          <w:sz w:val="22"/>
          <w:szCs w:val="22"/>
          <w:u w:val="single"/>
          <w:lang w:bidi="ar-SA"/>
        </w:rPr>
        <w:t xml:space="preserve"> </w:t>
      </w:r>
      <w:r>
        <w:rPr>
          <w:rFonts w:eastAsia="Calibri" w:cs="Calibri"/>
          <w:b/>
          <w:sz w:val="22"/>
          <w:szCs w:val="22"/>
          <w:u w:val="single"/>
          <w:lang w:bidi="ar-SA"/>
        </w:rPr>
        <w:t xml:space="preserve">.  </w:t>
      </w:r>
      <w:r w:rsidR="00FF113A" w:rsidRPr="007F4670">
        <w:rPr>
          <w:rFonts w:eastAsia="Calibri" w:cs="Calibri"/>
          <w:b/>
          <w:sz w:val="22"/>
          <w:szCs w:val="22"/>
          <w:u w:val="single"/>
          <w:lang w:bidi="ar-SA"/>
        </w:rPr>
        <w:t>Z</w:t>
      </w:r>
      <w:r w:rsidR="00FF113A" w:rsidRPr="00E57DC8">
        <w:rPr>
          <w:rFonts w:eastAsia="Calibri" w:cs="Calibri"/>
          <w:b/>
          <w:sz w:val="22"/>
          <w:szCs w:val="22"/>
          <w:u w:val="single"/>
          <w:lang w:bidi="ar-SA"/>
        </w:rPr>
        <w:t>akres zamówień objętych prawem opcji</w:t>
      </w:r>
      <w:r w:rsidR="00FF113A" w:rsidRPr="007F4670">
        <w:rPr>
          <w:rFonts w:eastAsia="Calibri" w:cs="Calibri"/>
          <w:b/>
          <w:sz w:val="22"/>
          <w:szCs w:val="22"/>
          <w:u w:val="single"/>
          <w:lang w:bidi="ar-SA"/>
        </w:rPr>
        <w:t xml:space="preserve">  :</w:t>
      </w:r>
    </w:p>
    <w:p w14:paraId="49217F3A" w14:textId="02B37E52" w:rsidR="007F4670" w:rsidRPr="00030222" w:rsidRDefault="00FF113A" w:rsidP="00030222">
      <w:pPr>
        <w:pStyle w:val="Akapitzlist"/>
        <w:numPr>
          <w:ilvl w:val="0"/>
          <w:numId w:val="20"/>
        </w:numPr>
        <w:suppressAutoHyphens/>
        <w:spacing w:before="0" w:after="0" w:line="360" w:lineRule="auto"/>
        <w:ind w:left="851" w:right="20" w:hanging="425"/>
        <w:rPr>
          <w:rFonts w:eastAsia="Calibri" w:cs="Calibri"/>
          <w:sz w:val="22"/>
          <w:szCs w:val="22"/>
          <w:lang w:eastAsia="zh-CN"/>
        </w:rPr>
      </w:pPr>
      <w:r w:rsidRPr="00030222">
        <w:rPr>
          <w:rFonts w:eastAsia="Calibri" w:cs="Calibri"/>
          <w:sz w:val="22"/>
          <w:szCs w:val="22"/>
          <w:lang w:eastAsia="zh-CN"/>
        </w:rPr>
        <w:t xml:space="preserve">Aktualizacja przedmiaru i kosztorysu inwestorskiego- </w:t>
      </w:r>
      <w:r w:rsidRPr="00030222">
        <w:rPr>
          <w:rFonts w:cs="Calibri"/>
          <w:sz w:val="22"/>
          <w:szCs w:val="22"/>
        </w:rPr>
        <w:t>dwukrotn</w:t>
      </w:r>
      <w:r w:rsidR="007F4670" w:rsidRPr="00030222">
        <w:rPr>
          <w:rFonts w:cs="Calibri"/>
          <w:sz w:val="22"/>
          <w:szCs w:val="22"/>
        </w:rPr>
        <w:t>a</w:t>
      </w:r>
      <w:r w:rsidR="00030222">
        <w:rPr>
          <w:rFonts w:cs="Calibri"/>
          <w:sz w:val="22"/>
          <w:szCs w:val="22"/>
        </w:rPr>
        <w:t>.</w:t>
      </w:r>
      <w:r w:rsidRPr="00030222">
        <w:rPr>
          <w:rFonts w:cs="Calibri"/>
          <w:sz w:val="22"/>
          <w:szCs w:val="22"/>
        </w:rPr>
        <w:t xml:space="preserve"> </w:t>
      </w:r>
    </w:p>
    <w:p w14:paraId="6A78F969" w14:textId="28EA9D72" w:rsidR="00030222" w:rsidRDefault="00FF113A" w:rsidP="00030222">
      <w:pPr>
        <w:suppressAutoHyphens/>
        <w:spacing w:before="0" w:after="0" w:line="360" w:lineRule="auto"/>
        <w:ind w:left="786" w:right="20"/>
        <w:rPr>
          <w:rFonts w:eastAsia="Calibri" w:cs="Calibri"/>
          <w:sz w:val="22"/>
          <w:szCs w:val="22"/>
          <w:lang w:eastAsia="zh-CN"/>
        </w:rPr>
      </w:pPr>
      <w:r w:rsidRPr="007F4670">
        <w:rPr>
          <w:rFonts w:cs="Calibri"/>
          <w:sz w:val="22"/>
          <w:szCs w:val="22"/>
          <w:u w:val="single"/>
        </w:rPr>
        <w:t xml:space="preserve"> </w:t>
      </w:r>
      <w:r w:rsidRPr="007F4670">
        <w:rPr>
          <w:rFonts w:eastAsia="Calibri" w:cs="Calibri"/>
          <w:sz w:val="22"/>
          <w:szCs w:val="22"/>
          <w:u w:val="single"/>
          <w:lang w:eastAsia="zh-CN"/>
        </w:rPr>
        <w:t xml:space="preserve">szacunkowa wartość </w:t>
      </w:r>
      <w:r w:rsidRPr="007F4670">
        <w:rPr>
          <w:rFonts w:asciiTheme="minorHAnsi" w:hAnsiTheme="minorHAnsi" w:cstheme="minorHAnsi"/>
          <w:sz w:val="22"/>
          <w:szCs w:val="22"/>
          <w:u w:val="single"/>
        </w:rPr>
        <w:t>została wyceniona</w:t>
      </w:r>
      <w:r w:rsidRPr="007F467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7F4670">
        <w:rPr>
          <w:rFonts w:asciiTheme="minorHAnsi" w:hAnsiTheme="minorHAnsi" w:cstheme="minorHAnsi"/>
          <w:sz w:val="22"/>
          <w:szCs w:val="22"/>
          <w:u w:val="single"/>
        </w:rPr>
        <w:t>na</w:t>
      </w:r>
      <w:r w:rsidRPr="007F4670">
        <w:rPr>
          <w:rFonts w:asciiTheme="minorHAnsi" w:hAnsiTheme="minorHAnsi" w:cstheme="minorHAnsi"/>
          <w:sz w:val="22"/>
          <w:szCs w:val="22"/>
        </w:rPr>
        <w:t xml:space="preserve"> </w:t>
      </w:r>
      <w:r w:rsidRPr="007F4670">
        <w:rPr>
          <w:rFonts w:asciiTheme="minorHAnsi" w:hAnsiTheme="minorHAnsi" w:cstheme="minorHAnsi"/>
          <w:b/>
          <w:bCs/>
          <w:sz w:val="22"/>
          <w:szCs w:val="22"/>
        </w:rPr>
        <w:t xml:space="preserve">kwotę netto: </w:t>
      </w:r>
      <w:r w:rsidRPr="007F4670">
        <w:rPr>
          <w:rFonts w:asciiTheme="minorHAnsi" w:hAnsiTheme="minorHAnsi" w:cstheme="minorHAnsi"/>
          <w:sz w:val="22"/>
          <w:szCs w:val="22"/>
        </w:rPr>
        <w:t>…………………….……………………… zł (słownie:….…………………………………….…………………….……………………………………………………………………………………………..),</w:t>
      </w:r>
      <w:r w:rsidR="007F4670" w:rsidRPr="007F4670">
        <w:rPr>
          <w:rFonts w:cs="Calibri"/>
          <w:sz w:val="22"/>
          <w:szCs w:val="22"/>
        </w:rPr>
        <w:t xml:space="preserve"> ustalon</w:t>
      </w:r>
      <w:r w:rsidR="007F4670">
        <w:rPr>
          <w:rFonts w:cs="Calibri"/>
          <w:sz w:val="22"/>
          <w:szCs w:val="22"/>
        </w:rPr>
        <w:t>a</w:t>
      </w:r>
      <w:r w:rsidR="007F4670" w:rsidRPr="007F4670">
        <w:rPr>
          <w:rFonts w:cs="Calibri"/>
          <w:sz w:val="22"/>
          <w:szCs w:val="22"/>
        </w:rPr>
        <w:t xml:space="preserve"> na podstawie stawki za jednorazową aktualizację przedmiaru i  kosztorysu  wynosząc</w:t>
      </w:r>
      <w:r w:rsidR="007F4670">
        <w:rPr>
          <w:rFonts w:cs="Calibri"/>
          <w:sz w:val="22"/>
          <w:szCs w:val="22"/>
        </w:rPr>
        <w:t>a</w:t>
      </w:r>
      <w:r w:rsidR="007F4670" w:rsidRPr="007F4670">
        <w:rPr>
          <w:rFonts w:cs="Calibri"/>
          <w:sz w:val="22"/>
          <w:szCs w:val="22"/>
        </w:rPr>
        <w:t xml:space="preserve"> ……</w:t>
      </w:r>
      <w:r w:rsidR="00030222">
        <w:rPr>
          <w:rFonts w:cs="Calibri"/>
          <w:sz w:val="22"/>
          <w:szCs w:val="22"/>
        </w:rPr>
        <w:t>………………………………………………………………..</w:t>
      </w:r>
      <w:r w:rsidR="007F4670" w:rsidRPr="007F4670">
        <w:rPr>
          <w:rFonts w:cs="Calibri"/>
          <w:sz w:val="22"/>
          <w:szCs w:val="22"/>
        </w:rPr>
        <w:t>netto zł .</w:t>
      </w:r>
    </w:p>
    <w:p w14:paraId="709BF313" w14:textId="1E52D318" w:rsidR="00FF113A" w:rsidRPr="00030222" w:rsidRDefault="00FF113A" w:rsidP="00030222">
      <w:pPr>
        <w:pStyle w:val="Akapitzlist"/>
        <w:numPr>
          <w:ilvl w:val="0"/>
          <w:numId w:val="20"/>
        </w:numPr>
        <w:suppressAutoHyphens/>
        <w:spacing w:before="0" w:after="0" w:line="240" w:lineRule="auto"/>
        <w:ind w:left="709" w:right="23" w:hanging="284"/>
        <w:rPr>
          <w:rFonts w:eastAsia="Calibri" w:cs="Calibri"/>
          <w:sz w:val="22"/>
          <w:szCs w:val="22"/>
          <w:lang w:eastAsia="zh-CN" w:bidi="en-US"/>
        </w:rPr>
      </w:pPr>
      <w:r w:rsidRPr="00030222">
        <w:rPr>
          <w:rFonts w:eastAsia="Calibri" w:cs="Calibri"/>
          <w:sz w:val="22"/>
          <w:szCs w:val="22"/>
          <w:lang w:eastAsia="zh-CN"/>
        </w:rPr>
        <w:t xml:space="preserve">Pełnienie nadzoru autorskiego – od dnia rozpoczęcia robót budowlanych do dnia protokolarnego odbioru  robót budowlanych, nie dłużej  niż do </w:t>
      </w:r>
      <w:r w:rsidRPr="00030222">
        <w:rPr>
          <w:rFonts w:cs="Calibri"/>
          <w:sz w:val="22"/>
          <w:szCs w:val="22"/>
        </w:rPr>
        <w:t>31.12.2028r</w:t>
      </w:r>
      <w:r w:rsidRPr="00030222">
        <w:rPr>
          <w:rFonts w:eastAsia="Calibri" w:cs="Calibri"/>
          <w:sz w:val="22"/>
          <w:szCs w:val="22"/>
          <w:lang w:eastAsia="zh-CN"/>
        </w:rPr>
        <w:t xml:space="preserve">. - 10 nadzorów. </w:t>
      </w:r>
    </w:p>
    <w:p w14:paraId="7620CDA2" w14:textId="168C3694" w:rsidR="003239E6" w:rsidRDefault="003239E6" w:rsidP="00FF113A">
      <w:pPr>
        <w:suppressAutoHyphens/>
        <w:spacing w:before="0" w:after="0" w:line="216" w:lineRule="auto"/>
        <w:ind w:left="567" w:right="20"/>
        <w:rPr>
          <w:rFonts w:eastAsia="Calibri" w:cs="Calibri"/>
          <w:b/>
          <w:bCs/>
          <w:sz w:val="22"/>
          <w:szCs w:val="22"/>
          <w:lang w:eastAsia="zh-CN" w:bidi="ar-SA"/>
        </w:rPr>
      </w:pPr>
    </w:p>
    <w:p w14:paraId="5066DBA8" w14:textId="53ADDB3B" w:rsidR="003239E6" w:rsidRPr="007F4670" w:rsidRDefault="007F4670" w:rsidP="00030222">
      <w:pPr>
        <w:suppressAutoHyphens/>
        <w:spacing w:before="0" w:after="0" w:line="360" w:lineRule="auto"/>
        <w:ind w:left="786" w:right="20"/>
        <w:jc w:val="left"/>
        <w:rPr>
          <w:rFonts w:eastAsia="Calibri" w:cs="Calibri"/>
          <w:sz w:val="22"/>
          <w:szCs w:val="22"/>
          <w:lang w:eastAsia="zh-CN"/>
        </w:rPr>
      </w:pPr>
      <w:r w:rsidRPr="007F4670">
        <w:rPr>
          <w:rFonts w:eastAsia="Calibri" w:cs="Calibri"/>
          <w:sz w:val="22"/>
          <w:szCs w:val="22"/>
          <w:u w:val="single"/>
          <w:lang w:eastAsia="zh-CN"/>
        </w:rPr>
        <w:t xml:space="preserve">szacunkowa wartość </w:t>
      </w:r>
      <w:r w:rsidRPr="007F4670">
        <w:rPr>
          <w:rFonts w:asciiTheme="minorHAnsi" w:hAnsiTheme="minorHAnsi" w:cstheme="minorHAnsi"/>
          <w:sz w:val="22"/>
          <w:szCs w:val="22"/>
          <w:u w:val="single"/>
        </w:rPr>
        <w:t>została wyceniona</w:t>
      </w:r>
      <w:r w:rsidRPr="007F467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7F4670">
        <w:rPr>
          <w:rFonts w:asciiTheme="minorHAnsi" w:hAnsiTheme="minorHAnsi" w:cstheme="minorHAnsi"/>
          <w:sz w:val="22"/>
          <w:szCs w:val="22"/>
          <w:u w:val="single"/>
        </w:rPr>
        <w:t>na</w:t>
      </w:r>
      <w:r w:rsidRPr="007F4670">
        <w:rPr>
          <w:rFonts w:asciiTheme="minorHAnsi" w:hAnsiTheme="minorHAnsi" w:cstheme="minorHAnsi"/>
          <w:sz w:val="22"/>
          <w:szCs w:val="22"/>
        </w:rPr>
        <w:t xml:space="preserve"> </w:t>
      </w:r>
      <w:r w:rsidRPr="007F4670">
        <w:rPr>
          <w:rFonts w:asciiTheme="minorHAnsi" w:hAnsiTheme="minorHAnsi" w:cstheme="minorHAnsi"/>
          <w:b/>
          <w:bCs/>
          <w:sz w:val="22"/>
          <w:szCs w:val="22"/>
        </w:rPr>
        <w:t xml:space="preserve">kwotę netto: </w:t>
      </w:r>
      <w:r w:rsidRPr="007F4670">
        <w:rPr>
          <w:rFonts w:asciiTheme="minorHAnsi" w:hAnsiTheme="minorHAnsi" w:cstheme="minorHAnsi"/>
          <w:sz w:val="22"/>
          <w:szCs w:val="22"/>
        </w:rPr>
        <w:t>…………………….……………………… zł (słownie:….…………………………………….…………………….……………………………………………………………………………………………..),</w:t>
      </w:r>
      <w:r w:rsidRPr="007F4670">
        <w:rPr>
          <w:rFonts w:cs="Calibri"/>
          <w:sz w:val="22"/>
          <w:szCs w:val="22"/>
        </w:rPr>
        <w:t xml:space="preserve"> ustalon</w:t>
      </w:r>
      <w:r>
        <w:rPr>
          <w:rFonts w:cs="Calibri"/>
          <w:sz w:val="22"/>
          <w:szCs w:val="22"/>
        </w:rPr>
        <w:t>a</w:t>
      </w:r>
      <w:r w:rsidRPr="007F4670">
        <w:rPr>
          <w:rFonts w:cs="Calibri"/>
          <w:sz w:val="22"/>
          <w:szCs w:val="22"/>
        </w:rPr>
        <w:t xml:space="preserve"> na podstawie stawki za jednorazo</w:t>
      </w:r>
      <w:r>
        <w:rPr>
          <w:rFonts w:cs="Calibri"/>
          <w:sz w:val="22"/>
          <w:szCs w:val="22"/>
        </w:rPr>
        <w:t xml:space="preserve">wy nadzór autorski </w:t>
      </w:r>
      <w:r w:rsidRPr="007F4670">
        <w:rPr>
          <w:rFonts w:cs="Calibri"/>
          <w:sz w:val="22"/>
          <w:szCs w:val="22"/>
        </w:rPr>
        <w:t>wynosząc</w:t>
      </w:r>
      <w:r>
        <w:rPr>
          <w:rFonts w:cs="Calibri"/>
          <w:sz w:val="22"/>
          <w:szCs w:val="22"/>
        </w:rPr>
        <w:t>a</w:t>
      </w:r>
      <w:r w:rsidRPr="007F4670">
        <w:rPr>
          <w:rFonts w:cs="Calibri"/>
          <w:sz w:val="22"/>
          <w:szCs w:val="22"/>
        </w:rPr>
        <w:t xml:space="preserve"> ……</w:t>
      </w:r>
      <w:r w:rsidR="00030222">
        <w:rPr>
          <w:rFonts w:cs="Calibri"/>
          <w:sz w:val="22"/>
          <w:szCs w:val="22"/>
        </w:rPr>
        <w:t>…………………………………………………………………………………………………….…</w:t>
      </w:r>
      <w:r w:rsidRPr="007F4670">
        <w:rPr>
          <w:rFonts w:cs="Calibri"/>
          <w:sz w:val="22"/>
          <w:szCs w:val="22"/>
        </w:rPr>
        <w:t>netto zł .</w:t>
      </w:r>
    </w:p>
    <w:bookmarkEnd w:id="0"/>
    <w:p w14:paraId="38320CDB" w14:textId="48854E42" w:rsidR="007F4670" w:rsidRDefault="00A50F09" w:rsidP="00030222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bCs/>
          <w:sz w:val="22"/>
          <w:szCs w:val="22"/>
        </w:rPr>
        <w:t>i</w:t>
      </w:r>
      <w:r w:rsidR="005957D5" w:rsidRPr="00A248BA">
        <w:rPr>
          <w:rFonts w:asciiTheme="minorHAnsi" w:hAnsiTheme="minorHAnsi" w:cstheme="minorHAnsi"/>
          <w:bCs/>
          <w:sz w:val="22"/>
          <w:szCs w:val="22"/>
        </w:rPr>
        <w:t>nformuję, że</w:t>
      </w:r>
      <w:r w:rsidR="005957D5" w:rsidRPr="00A248BA">
        <w:rPr>
          <w:rFonts w:asciiTheme="minorHAnsi" w:hAnsiTheme="minorHAnsi" w:cstheme="minorHAnsi"/>
          <w:b/>
          <w:sz w:val="22"/>
          <w:szCs w:val="22"/>
        </w:rPr>
        <w:t xml:space="preserve"> szacunkowa wartość wykonania </w:t>
      </w:r>
      <w:r w:rsidR="00CE30CC" w:rsidRPr="00A248BA">
        <w:rPr>
          <w:rFonts w:asciiTheme="minorHAnsi" w:hAnsiTheme="minorHAnsi" w:cstheme="minorHAnsi"/>
          <w:b/>
          <w:bCs/>
          <w:sz w:val="22"/>
          <w:szCs w:val="22"/>
        </w:rPr>
        <w:t>całego przedmiotu zamówienia</w:t>
      </w:r>
      <w:r w:rsidR="000302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0222" w:rsidRPr="00030222">
        <w:rPr>
          <w:rFonts w:asciiTheme="minorHAnsi" w:hAnsiTheme="minorHAnsi" w:cstheme="minorHAnsi"/>
          <w:sz w:val="22"/>
          <w:szCs w:val="22"/>
        </w:rPr>
        <w:t>( pkt. 1 i 2 )</w:t>
      </w:r>
      <w:r w:rsidR="000302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4670" w:rsidRPr="00FF113A">
        <w:rPr>
          <w:rFonts w:asciiTheme="minorHAnsi" w:hAnsiTheme="minorHAnsi" w:cstheme="minorHAnsi"/>
          <w:sz w:val="22"/>
          <w:szCs w:val="22"/>
        </w:rPr>
        <w:t>została</w:t>
      </w:r>
      <w:r w:rsidR="00030222">
        <w:rPr>
          <w:rFonts w:asciiTheme="minorHAnsi" w:hAnsiTheme="minorHAnsi" w:cstheme="minorHAnsi"/>
          <w:sz w:val="22"/>
          <w:szCs w:val="22"/>
        </w:rPr>
        <w:t xml:space="preserve"> </w:t>
      </w:r>
      <w:r w:rsidR="007F4670" w:rsidRPr="00FF113A">
        <w:rPr>
          <w:rFonts w:asciiTheme="minorHAnsi" w:hAnsiTheme="minorHAnsi" w:cstheme="minorHAnsi"/>
          <w:sz w:val="22"/>
          <w:szCs w:val="22"/>
        </w:rPr>
        <w:t>wyceniona</w:t>
      </w:r>
      <w:r w:rsidR="007F4670" w:rsidRPr="00FF11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4670" w:rsidRPr="00FF113A">
        <w:rPr>
          <w:rFonts w:asciiTheme="minorHAnsi" w:hAnsiTheme="minorHAnsi" w:cstheme="minorHAnsi"/>
          <w:sz w:val="22"/>
          <w:szCs w:val="22"/>
        </w:rPr>
        <w:t xml:space="preserve">na </w:t>
      </w:r>
      <w:r w:rsidR="007F4670" w:rsidRPr="00FF113A">
        <w:rPr>
          <w:rFonts w:asciiTheme="minorHAnsi" w:hAnsiTheme="minorHAnsi" w:cstheme="minorHAnsi"/>
          <w:b/>
          <w:bCs/>
          <w:sz w:val="22"/>
          <w:szCs w:val="22"/>
        </w:rPr>
        <w:t>kwotę netto:</w:t>
      </w:r>
      <w:r w:rsidR="007F4670" w:rsidRPr="000302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……………………………………………………………………..…………………….………………………z</w:t>
      </w:r>
      <w:r w:rsidR="007F4670" w:rsidRPr="00FF113A">
        <w:rPr>
          <w:rFonts w:asciiTheme="minorHAnsi" w:hAnsiTheme="minorHAnsi" w:cstheme="minorHAnsi"/>
          <w:sz w:val="22"/>
          <w:szCs w:val="22"/>
        </w:rPr>
        <w:t>ł</w:t>
      </w:r>
      <w:r w:rsidR="00030222">
        <w:rPr>
          <w:rFonts w:asciiTheme="minorHAnsi" w:hAnsiTheme="minorHAnsi" w:cstheme="minorHAnsi"/>
          <w:sz w:val="22"/>
          <w:szCs w:val="22"/>
        </w:rPr>
        <w:t xml:space="preserve"> </w:t>
      </w:r>
      <w:r w:rsidR="007F4670" w:rsidRPr="00FF113A">
        <w:rPr>
          <w:rFonts w:asciiTheme="minorHAnsi" w:hAnsiTheme="minorHAnsi" w:cstheme="minorHAnsi"/>
          <w:sz w:val="22"/>
          <w:szCs w:val="22"/>
        </w:rPr>
        <w:t>(słownie:….…………………………………….…………………….……………………………………………</w:t>
      </w:r>
      <w:r w:rsidR="00030222">
        <w:rPr>
          <w:rFonts w:asciiTheme="minorHAnsi" w:hAnsiTheme="minorHAnsi" w:cstheme="minorHAnsi"/>
          <w:sz w:val="22"/>
          <w:szCs w:val="22"/>
        </w:rPr>
        <w:t>…………………………………….)</w:t>
      </w:r>
    </w:p>
    <w:p w14:paraId="498736DB" w14:textId="5C6F01B0" w:rsidR="007F4670" w:rsidRDefault="007F4670" w:rsidP="007F4670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29A092BB" w14:textId="77777777" w:rsidR="007F4670" w:rsidRDefault="007F4670" w:rsidP="007F4670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7F878F99" w14:textId="3E123B05" w:rsidR="001576E4" w:rsidRPr="00A248BA" w:rsidRDefault="007F4670" w:rsidP="007F467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  <w:r w:rsidR="00CE30CC" w:rsidRPr="00A248BA">
        <w:rPr>
          <w:rFonts w:asciiTheme="minorHAnsi" w:hAnsiTheme="minorHAnsi" w:cstheme="minorHAnsi"/>
          <w:sz w:val="22"/>
          <w:szCs w:val="22"/>
        </w:rPr>
        <w:t>….…</w:t>
      </w:r>
      <w:r w:rsidR="008768A0" w:rsidRPr="00A248BA">
        <w:rPr>
          <w:rFonts w:asciiTheme="minorHAnsi" w:hAnsiTheme="minorHAnsi" w:cstheme="minorHAnsi"/>
          <w:sz w:val="22"/>
          <w:szCs w:val="22"/>
        </w:rPr>
        <w:t>……………………</w:t>
      </w:r>
      <w:r w:rsidR="00CE30CC" w:rsidRPr="00A248BA">
        <w:rPr>
          <w:rFonts w:asciiTheme="minorHAnsi" w:hAnsiTheme="minorHAnsi" w:cstheme="minorHAnsi"/>
          <w:sz w:val="22"/>
          <w:szCs w:val="22"/>
        </w:rPr>
        <w:t>, dnia .……………………………………………………………………</w:t>
      </w:r>
      <w:r w:rsidR="00CE30CC" w:rsidRPr="00A248BA">
        <w:rPr>
          <w:rFonts w:asciiTheme="minorHAnsi" w:hAnsiTheme="minorHAnsi" w:cstheme="minorHAnsi"/>
          <w:sz w:val="22"/>
          <w:szCs w:val="22"/>
        </w:rPr>
        <w:tab/>
      </w:r>
      <w:r w:rsidR="00CE30CC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2E39DC" w:rsidRPr="00A248BA">
        <w:rPr>
          <w:rFonts w:asciiTheme="minorHAnsi" w:hAnsiTheme="minorHAnsi" w:cstheme="minorHAnsi"/>
          <w:sz w:val="22"/>
          <w:szCs w:val="22"/>
        </w:rPr>
        <w:tab/>
      </w:r>
      <w:r w:rsidR="00CE30CC" w:rsidRPr="00A248BA">
        <w:rPr>
          <w:rFonts w:asciiTheme="minorHAnsi" w:hAnsiTheme="minorHAnsi" w:cstheme="minorHAnsi"/>
          <w:sz w:val="22"/>
          <w:szCs w:val="22"/>
        </w:rPr>
        <w:t>Podpis Wykonawcy</w:t>
      </w:r>
      <w:r w:rsidR="0029156A" w:rsidRPr="00A248BA">
        <w:rPr>
          <w:rFonts w:asciiTheme="minorHAnsi" w:hAnsiTheme="minorHAnsi" w:cstheme="minorHAnsi"/>
          <w:sz w:val="22"/>
          <w:szCs w:val="22"/>
        </w:rPr>
        <w:t>,</w:t>
      </w:r>
      <w:r w:rsidR="00CE30CC" w:rsidRPr="00A248BA">
        <w:rPr>
          <w:rFonts w:asciiTheme="minorHAnsi" w:hAnsiTheme="minorHAnsi" w:cstheme="minorHAnsi"/>
          <w:sz w:val="22"/>
          <w:szCs w:val="22"/>
        </w:rPr>
        <w:t xml:space="preserve"> osoby </w:t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2E39DC" w:rsidRPr="00A248BA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CE30CC" w:rsidRPr="00A248BA">
        <w:rPr>
          <w:rFonts w:asciiTheme="minorHAnsi" w:hAnsiTheme="minorHAnsi" w:cstheme="minorHAnsi"/>
          <w:sz w:val="22"/>
          <w:szCs w:val="22"/>
        </w:rPr>
        <w:t>upoważnionej/osób upoważnionych</w:t>
      </w:r>
    </w:p>
    <w:sectPr w:rsidR="001576E4" w:rsidRPr="00A248BA" w:rsidSect="007F4670">
      <w:pgSz w:w="11906" w:h="16838"/>
      <w:pgMar w:top="284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806"/>
    <w:multiLevelType w:val="hybridMultilevel"/>
    <w:tmpl w:val="776AA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A26"/>
    <w:multiLevelType w:val="hybridMultilevel"/>
    <w:tmpl w:val="935EF9F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2BE2A3C"/>
    <w:multiLevelType w:val="hybridMultilevel"/>
    <w:tmpl w:val="3634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0411"/>
    <w:multiLevelType w:val="hybridMultilevel"/>
    <w:tmpl w:val="6A78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528D1"/>
    <w:multiLevelType w:val="multilevel"/>
    <w:tmpl w:val="66FE8F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strike w:val="0"/>
        <w:dstrike w:val="0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trike w:val="0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45B"/>
    <w:multiLevelType w:val="hybridMultilevel"/>
    <w:tmpl w:val="37345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A4EF4"/>
    <w:multiLevelType w:val="hybridMultilevel"/>
    <w:tmpl w:val="3F5E7A0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06EA7"/>
    <w:multiLevelType w:val="hybridMultilevel"/>
    <w:tmpl w:val="7C08CE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C53C9"/>
    <w:multiLevelType w:val="hybridMultilevel"/>
    <w:tmpl w:val="AAA056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CD233C3"/>
    <w:multiLevelType w:val="hybridMultilevel"/>
    <w:tmpl w:val="FB0C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E41659"/>
    <w:multiLevelType w:val="hybridMultilevel"/>
    <w:tmpl w:val="0A56E11C"/>
    <w:lvl w:ilvl="0" w:tplc="5D7012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663A3"/>
    <w:multiLevelType w:val="hybridMultilevel"/>
    <w:tmpl w:val="40847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6"/>
  </w:num>
  <w:num w:numId="11">
    <w:abstractNumId w:val="13"/>
  </w:num>
  <w:num w:numId="12">
    <w:abstractNumId w:val="1"/>
  </w:num>
  <w:num w:numId="13">
    <w:abstractNumId w:val="17"/>
  </w:num>
  <w:num w:numId="14">
    <w:abstractNumId w:val="7"/>
  </w:num>
  <w:num w:numId="15">
    <w:abstractNumId w:val="14"/>
  </w:num>
  <w:num w:numId="16">
    <w:abstractNumId w:val="8"/>
  </w:num>
  <w:num w:numId="17">
    <w:abstractNumId w:val="5"/>
  </w:num>
  <w:num w:numId="18">
    <w:abstractNumId w:val="3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030222"/>
    <w:rsid w:val="00064DD6"/>
    <w:rsid w:val="000A2324"/>
    <w:rsid w:val="001576E4"/>
    <w:rsid w:val="001A7188"/>
    <w:rsid w:val="001E75DA"/>
    <w:rsid w:val="00220253"/>
    <w:rsid w:val="002225A8"/>
    <w:rsid w:val="002348D9"/>
    <w:rsid w:val="00257AAA"/>
    <w:rsid w:val="00281D17"/>
    <w:rsid w:val="0029156A"/>
    <w:rsid w:val="002E39DC"/>
    <w:rsid w:val="003231C7"/>
    <w:rsid w:val="003239E6"/>
    <w:rsid w:val="00336C2A"/>
    <w:rsid w:val="0034532F"/>
    <w:rsid w:val="003B6D7C"/>
    <w:rsid w:val="00461E12"/>
    <w:rsid w:val="00532118"/>
    <w:rsid w:val="005957D5"/>
    <w:rsid w:val="005C60FF"/>
    <w:rsid w:val="006F4AE1"/>
    <w:rsid w:val="00703AD1"/>
    <w:rsid w:val="007A564F"/>
    <w:rsid w:val="007C5F9E"/>
    <w:rsid w:val="007F4670"/>
    <w:rsid w:val="00801EA0"/>
    <w:rsid w:val="00864211"/>
    <w:rsid w:val="00875DE5"/>
    <w:rsid w:val="008768A0"/>
    <w:rsid w:val="00A248BA"/>
    <w:rsid w:val="00A50F09"/>
    <w:rsid w:val="00C2719C"/>
    <w:rsid w:val="00C57995"/>
    <w:rsid w:val="00CE30CC"/>
    <w:rsid w:val="00E77181"/>
    <w:rsid w:val="00EB2DF0"/>
    <w:rsid w:val="00EC1E54"/>
    <w:rsid w:val="00EF2127"/>
    <w:rsid w:val="00F05EDE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  <w:style w:type="paragraph" w:styleId="Tekstpodstawowywcity">
    <w:name w:val="Body Text Indent"/>
    <w:basedOn w:val="Normalny"/>
    <w:link w:val="TekstpodstawowywcityZnak"/>
    <w:unhideWhenUsed/>
    <w:rsid w:val="00FF113A"/>
    <w:pPr>
      <w:spacing w:before="0" w:after="0" w:line="360" w:lineRule="auto"/>
      <w:ind w:left="240" w:hanging="240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Marzena Felczak (RZGW Warszawa)</cp:lastModifiedBy>
  <cp:revision>17</cp:revision>
  <cp:lastPrinted>2021-03-10T10:07:00Z</cp:lastPrinted>
  <dcterms:created xsi:type="dcterms:W3CDTF">2021-06-17T12:09:00Z</dcterms:created>
  <dcterms:modified xsi:type="dcterms:W3CDTF">2021-10-26T06:56:00Z</dcterms:modified>
</cp:coreProperties>
</file>